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9339E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bookmarkStart w:id="0" w:name="_GoBack"/>
      <w:bookmarkEnd w:id="0"/>
      <w:r>
        <w:rPr>
          <w:rFonts w:cs="Arial"/>
          <w:noProof/>
          <w:szCs w:val="20"/>
        </w:rPr>
        <w:drawing>
          <wp:inline distT="0" distB="0" distL="0" distR="0">
            <wp:extent cx="1365250" cy="400050"/>
            <wp:effectExtent l="0" t="0" r="6350" b="0"/>
            <wp:docPr id="1" name="Picture 1" descr="M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9339E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</w:p>
    <w:p w:rsidR="00000000" w:rsidRDefault="0079339E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Dokumente zur Geschichte der Gemeinde Mamer / Documents relatifs à l’histoire de la Commune de Mamer</w:t>
      </w:r>
    </w:p>
    <w:p w:rsidR="00000000" w:rsidRDefault="0079339E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Persönlichkeiten / Personnages</w:t>
      </w:r>
    </w:p>
    <w:p w:rsidR="00000000" w:rsidRDefault="0079339E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>Autor / Auteur : Ralph LETSCH (v131207)</w:t>
      </w:r>
    </w:p>
    <w:p w:rsidR="00000000" w:rsidRDefault="0079339E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79339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HILBERT Théo</w:t>
      </w:r>
    </w:p>
    <w:p w:rsidR="00000000" w:rsidRDefault="0079339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(* 25.04.1884, Mamer ; † 03.01.1946, Mamer)</w:t>
      </w:r>
    </w:p>
    <w:p w:rsidR="00000000" w:rsidRDefault="0079339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Sport - Radsport / Sports - Cyclisme</w:t>
      </w:r>
    </w:p>
    <w:p w:rsidR="00000000" w:rsidRDefault="0079339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</w:p>
    <w:p w:rsidR="00000000" w:rsidRDefault="0079339E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79339E">
      <w:pPr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Biographie</w:t>
      </w:r>
    </w:p>
    <w:p w:rsidR="00000000" w:rsidRDefault="0079339E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79339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de-DE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de-DE"/>
          </w:rPr>
          <w:t>MGPP_HILBERT_Theo VSM2012.pdf</w:t>
        </w:r>
      </w:hyperlink>
    </w:p>
    <w:p w:rsidR="00000000" w:rsidRDefault="0079339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</w:p>
    <w:p w:rsidR="00000000" w:rsidRDefault="0079339E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79339E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Literatur / Littérature</w:t>
      </w:r>
    </w:p>
    <w:p w:rsidR="00000000" w:rsidRDefault="0079339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79339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n/a</w:t>
      </w:r>
    </w:p>
    <w:p w:rsidR="00000000" w:rsidRDefault="0079339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000000" w:rsidRDefault="0079339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79339E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Weblinks / Liens Web</w:t>
      </w:r>
    </w:p>
    <w:p w:rsidR="00000000" w:rsidRDefault="0079339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79339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n/a</w:t>
      </w:r>
    </w:p>
    <w:p w:rsidR="00000000" w:rsidRDefault="0079339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000000" w:rsidRDefault="0079339E">
      <w:pPr>
        <w:rPr>
          <w:rFonts w:ascii="Arial" w:hAnsi="Arial" w:cs="Arial"/>
          <w:sz w:val="20"/>
          <w:szCs w:val="20"/>
          <w:lang w:val="fr-FR"/>
        </w:rPr>
      </w:pPr>
    </w:p>
    <w:sectPr w:rsidR="00000000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0A08"/>
    <w:multiLevelType w:val="hybridMultilevel"/>
    <w:tmpl w:val="1C10D8DA"/>
    <w:lvl w:ilvl="0" w:tplc="DBC8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Imprint MT Shadow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0"/>
  <w:noPunctuationKerning/>
  <w:characterSpacingControl w:val="doNotCompress"/>
  <w:compat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339E"/>
    <w:rsid w:val="007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7B9D7EE-F498-4A5A-9ADC-A9D88209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styleId="NormalWeb">
    <w:name w:val="Normal (Web)"/>
    <w:basedOn w:val="Normal"/>
    <w:autoRedefine/>
    <w:semiHidden/>
    <w:unhideWhenUsed/>
    <w:pPr>
      <w:spacing w:before="100" w:beforeAutospacing="1" w:after="100" w:afterAutospacing="1"/>
    </w:pPr>
    <w:rPr>
      <w:rFonts w:ascii="Arial" w:hAnsi="Arial"/>
      <w:sz w:val="20"/>
    </w:rPr>
  </w:style>
  <w:style w:type="table" w:customStyle="1" w:styleId="TableauNormal">
    <w:name w:val="Tableau Normal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HMG\MGPP_HILBERT_Theo%20VSM2012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LETSCH Ralph</dc:creator>
  <cp:keywords/>
  <dc:description/>
  <cp:lastModifiedBy>Cedric Letsch</cp:lastModifiedBy>
  <cp:revision>2</cp:revision>
  <dcterms:created xsi:type="dcterms:W3CDTF">2018-10-06T08:48:00Z</dcterms:created>
  <dcterms:modified xsi:type="dcterms:W3CDTF">2018-10-06T08:48:00Z</dcterms:modified>
</cp:coreProperties>
</file>